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1A97" w14:textId="295C889D" w:rsidR="001D6030" w:rsidRPr="001B7817" w:rsidRDefault="001B7817" w:rsidP="001D6030">
      <w:pPr>
        <w:spacing w:line="276" w:lineRule="auto"/>
        <w:jc w:val="center"/>
        <w:rPr>
          <w:rFonts w:ascii="Arial" w:hAnsi="Arial" w:cs="Arial"/>
          <w:bCs/>
          <w:sz w:val="26"/>
          <w:szCs w:val="26"/>
          <w:u w:val="single"/>
        </w:rPr>
      </w:pPr>
      <w:r w:rsidRPr="001B7817">
        <w:rPr>
          <w:rFonts w:ascii="Arial" w:hAnsi="Arial" w:cs="Arial"/>
          <w:bCs/>
          <w:sz w:val="26"/>
          <w:szCs w:val="26"/>
          <w:u w:val="single"/>
        </w:rPr>
        <w:t>Výstavba vodovodních přípojek v obci</w:t>
      </w:r>
      <w:r w:rsidR="001D6030" w:rsidRPr="001B7817">
        <w:rPr>
          <w:rFonts w:ascii="Arial" w:hAnsi="Arial" w:cs="Arial"/>
          <w:bCs/>
          <w:sz w:val="26"/>
          <w:szCs w:val="26"/>
          <w:u w:val="single"/>
        </w:rPr>
        <w:t xml:space="preserve"> </w:t>
      </w:r>
      <w:r w:rsidRPr="001B7817">
        <w:rPr>
          <w:rFonts w:ascii="Arial" w:hAnsi="Arial" w:cs="Arial"/>
          <w:b/>
          <w:sz w:val="26"/>
          <w:szCs w:val="26"/>
          <w:u w:val="single"/>
        </w:rPr>
        <w:t>DOLCE</w:t>
      </w:r>
      <w:r w:rsidR="001D6030" w:rsidRPr="001B7817">
        <w:rPr>
          <w:rFonts w:ascii="Arial" w:hAnsi="Arial" w:cs="Arial"/>
          <w:bCs/>
          <w:sz w:val="26"/>
          <w:szCs w:val="26"/>
          <w:u w:val="single"/>
        </w:rPr>
        <w:t xml:space="preserve"> </w:t>
      </w:r>
      <w:r w:rsidRPr="001B7817">
        <w:rPr>
          <w:rFonts w:ascii="Arial" w:hAnsi="Arial" w:cs="Arial"/>
          <w:bCs/>
          <w:sz w:val="26"/>
          <w:szCs w:val="26"/>
          <w:u w:val="single"/>
        </w:rPr>
        <w:t xml:space="preserve">v průběhu realizace projektu </w:t>
      </w:r>
      <w:r w:rsidR="001D6030" w:rsidRPr="001B7817">
        <w:rPr>
          <w:rFonts w:ascii="Arial" w:hAnsi="Arial" w:cs="Arial"/>
          <w:bCs/>
          <w:sz w:val="26"/>
          <w:szCs w:val="26"/>
          <w:u w:val="single"/>
        </w:rPr>
        <w:t>„</w:t>
      </w:r>
      <w:r w:rsidRPr="001B7817">
        <w:rPr>
          <w:rFonts w:ascii="Arial" w:hAnsi="Arial" w:cs="Arial"/>
          <w:bCs/>
          <w:sz w:val="26"/>
          <w:szCs w:val="26"/>
          <w:u w:val="single"/>
        </w:rPr>
        <w:t>Projektová příprava zásobování vodou DSO pro vodovody – Jindřín</w:t>
      </w:r>
      <w:r w:rsidR="001D6030" w:rsidRPr="001B7817">
        <w:rPr>
          <w:rFonts w:ascii="Arial" w:hAnsi="Arial" w:cs="Arial"/>
          <w:bCs/>
          <w:sz w:val="26"/>
          <w:szCs w:val="26"/>
          <w:u w:val="single"/>
        </w:rPr>
        <w:t>“</w:t>
      </w:r>
    </w:p>
    <w:p w14:paraId="1C8BD6D9" w14:textId="77777777" w:rsidR="001D6030" w:rsidRPr="007E083E" w:rsidRDefault="001D6030" w:rsidP="001D6030">
      <w:pPr>
        <w:spacing w:line="276" w:lineRule="auto"/>
        <w:jc w:val="center"/>
        <w:rPr>
          <w:rFonts w:ascii="Arial" w:hAnsi="Arial" w:cs="Arial"/>
        </w:rPr>
      </w:pPr>
    </w:p>
    <w:p w14:paraId="3BBDF9AE" w14:textId="3DD4657D" w:rsidR="001D6030" w:rsidRPr="00CB4E66" w:rsidRDefault="001D6030" w:rsidP="001D6030">
      <w:pPr>
        <w:spacing w:line="276" w:lineRule="auto"/>
        <w:rPr>
          <w:rFonts w:ascii="Arial" w:hAnsi="Arial" w:cs="Arial"/>
        </w:rPr>
      </w:pPr>
      <w:r w:rsidRPr="00CB4E66">
        <w:rPr>
          <w:rFonts w:ascii="Arial" w:hAnsi="Arial" w:cs="Arial"/>
        </w:rPr>
        <w:t xml:space="preserve">Obracíme se na Vás s žádostí vyplnění následujících údajů týkající se </w:t>
      </w:r>
      <w:r w:rsidR="00E60D83">
        <w:rPr>
          <w:rFonts w:ascii="Arial" w:hAnsi="Arial" w:cs="Arial"/>
        </w:rPr>
        <w:t xml:space="preserve">návrhu </w:t>
      </w:r>
      <w:r w:rsidRPr="00CB4E66">
        <w:rPr>
          <w:rFonts w:ascii="Arial" w:hAnsi="Arial" w:cs="Arial"/>
        </w:rPr>
        <w:t>vodovodní přípojky</w:t>
      </w:r>
      <w:r w:rsidR="00E60D83">
        <w:rPr>
          <w:rFonts w:ascii="Arial" w:hAnsi="Arial" w:cs="Arial"/>
        </w:rPr>
        <w:t xml:space="preserve"> pro Vaši nemovitost.</w:t>
      </w:r>
      <w:r w:rsidR="001B7817">
        <w:rPr>
          <w:rFonts w:ascii="Arial" w:hAnsi="Arial" w:cs="Arial"/>
        </w:rPr>
        <w:t xml:space="preserve"> </w:t>
      </w:r>
      <w:r w:rsidR="001B7817" w:rsidRPr="001B7817">
        <w:rPr>
          <w:rFonts w:ascii="Arial" w:hAnsi="Arial" w:cs="Arial"/>
          <w:b/>
          <w:bCs/>
        </w:rPr>
        <w:t>Vyplněný formulář odevzdejte na obecním úřadu.</w:t>
      </w:r>
    </w:p>
    <w:p w14:paraId="25A20959" w14:textId="77777777" w:rsidR="001D6030" w:rsidRPr="00A81869" w:rsidRDefault="001D6030" w:rsidP="001D6030">
      <w:pPr>
        <w:spacing w:line="276" w:lineRule="auto"/>
        <w:jc w:val="center"/>
        <w:rPr>
          <w:rFonts w:ascii="Arial" w:hAnsi="Arial" w:cs="Arial"/>
        </w:rPr>
      </w:pPr>
    </w:p>
    <w:p w14:paraId="544D56AD" w14:textId="61E33895" w:rsidR="001D6030" w:rsidRDefault="001D6030" w:rsidP="00B73A71">
      <w:pPr>
        <w:spacing w:after="120" w:line="276" w:lineRule="auto"/>
        <w:rPr>
          <w:rFonts w:ascii="Arial" w:hAnsi="Arial" w:cs="Arial"/>
        </w:rPr>
      </w:pPr>
      <w:r w:rsidRPr="001F4962">
        <w:rPr>
          <w:rFonts w:ascii="Arial" w:hAnsi="Arial" w:cs="Arial"/>
        </w:rPr>
        <w:t xml:space="preserve">Majitel(é) nemovitosti v obci </w:t>
      </w:r>
      <w:r w:rsidR="001B7817">
        <w:rPr>
          <w:rFonts w:ascii="Arial" w:hAnsi="Arial" w:cs="Arial"/>
          <w:b/>
        </w:rPr>
        <w:t>Dolce</w:t>
      </w:r>
      <w:r w:rsidRPr="001F4962">
        <w:rPr>
          <w:rFonts w:ascii="Arial" w:hAnsi="Arial" w:cs="Arial"/>
        </w:rPr>
        <w:t xml:space="preserve">, katastrální území </w:t>
      </w:r>
      <w:r w:rsidR="001B7817">
        <w:rPr>
          <w:rFonts w:ascii="Arial" w:hAnsi="Arial" w:cs="Arial"/>
        </w:rPr>
        <w:t>Dolce</w:t>
      </w:r>
    </w:p>
    <w:p w14:paraId="7A8BEA32" w14:textId="31D484F1" w:rsidR="00B73A71" w:rsidRPr="001F4962" w:rsidRDefault="00B73A71" w:rsidP="00B73A71">
      <w:pPr>
        <w:spacing w:after="120" w:line="276" w:lineRule="auto"/>
        <w:rPr>
          <w:rFonts w:ascii="Arial" w:hAnsi="Arial" w:cs="Arial"/>
        </w:rPr>
      </w:pPr>
    </w:p>
    <w:p w14:paraId="3602FF4B" w14:textId="71D40161" w:rsidR="001D6030" w:rsidRDefault="001D6030" w:rsidP="00B73A71">
      <w:pPr>
        <w:spacing w:after="120" w:line="276" w:lineRule="auto"/>
        <w:rPr>
          <w:rFonts w:ascii="Arial" w:hAnsi="Arial" w:cs="Arial"/>
          <w:b/>
        </w:rPr>
      </w:pPr>
      <w:r w:rsidRPr="001F4962">
        <w:rPr>
          <w:rFonts w:ascii="Arial" w:hAnsi="Arial" w:cs="Arial"/>
        </w:rPr>
        <w:tab/>
      </w:r>
      <w:r w:rsidRPr="001F4962">
        <w:rPr>
          <w:rFonts w:ascii="Arial" w:hAnsi="Arial" w:cs="Arial"/>
        </w:rPr>
        <w:tab/>
        <w:t xml:space="preserve">  parcelní číslo:</w:t>
      </w:r>
      <w:r w:rsidRPr="00672353">
        <w:rPr>
          <w:rFonts w:ascii="Arial" w:hAnsi="Arial" w:cs="Arial"/>
        </w:rPr>
        <w:t xml:space="preserve"> </w:t>
      </w:r>
      <w:r w:rsidR="00891988" w:rsidRPr="00672353">
        <w:rPr>
          <w:rFonts w:ascii="Arial" w:hAnsi="Arial" w:cs="Arial"/>
        </w:rPr>
        <w:t>……………………………………………………</w:t>
      </w:r>
      <w:proofErr w:type="gramStart"/>
      <w:r w:rsidR="00891988" w:rsidRPr="00672353">
        <w:rPr>
          <w:rFonts w:ascii="Arial" w:hAnsi="Arial" w:cs="Arial"/>
        </w:rPr>
        <w:t>…….</w:t>
      </w:r>
      <w:proofErr w:type="gramEnd"/>
      <w:r w:rsidR="001B7817" w:rsidRPr="00672353">
        <w:rPr>
          <w:rFonts w:ascii="Arial" w:hAnsi="Arial" w:cs="Arial"/>
        </w:rPr>
        <w:t>.</w:t>
      </w:r>
    </w:p>
    <w:p w14:paraId="1395E214" w14:textId="739B924D" w:rsidR="00B73A71" w:rsidRPr="001F4962" w:rsidRDefault="00B73A71" w:rsidP="00B73A71">
      <w:pPr>
        <w:spacing w:after="120" w:line="276" w:lineRule="auto"/>
        <w:rPr>
          <w:rFonts w:ascii="Arial" w:hAnsi="Arial" w:cs="Arial"/>
        </w:rPr>
      </w:pPr>
    </w:p>
    <w:p w14:paraId="2C08AEEC" w14:textId="742E1B59" w:rsidR="001D6030" w:rsidRDefault="001D6030" w:rsidP="00B73A71">
      <w:pPr>
        <w:spacing w:after="120" w:line="276" w:lineRule="auto"/>
        <w:rPr>
          <w:rFonts w:ascii="Arial" w:hAnsi="Arial" w:cs="Arial"/>
        </w:rPr>
      </w:pPr>
      <w:r w:rsidRPr="001F4962">
        <w:rPr>
          <w:rFonts w:ascii="Arial" w:hAnsi="Arial" w:cs="Arial"/>
        </w:rPr>
        <w:tab/>
      </w:r>
      <w:r w:rsidRPr="001F4962">
        <w:rPr>
          <w:rFonts w:ascii="Arial" w:hAnsi="Arial" w:cs="Arial"/>
        </w:rPr>
        <w:tab/>
        <w:t xml:space="preserve">  stavební číslo:</w:t>
      </w:r>
      <w:r w:rsidR="00891988">
        <w:rPr>
          <w:rFonts w:ascii="Arial" w:hAnsi="Arial" w:cs="Arial"/>
        </w:rPr>
        <w:t xml:space="preserve"> ………………………………………………………….</w:t>
      </w:r>
    </w:p>
    <w:p w14:paraId="69A39446" w14:textId="3109546A" w:rsidR="00B73A71" w:rsidRPr="001F4962" w:rsidRDefault="00B73A71" w:rsidP="00B73A71">
      <w:pPr>
        <w:spacing w:after="120" w:line="276" w:lineRule="auto"/>
        <w:rPr>
          <w:rFonts w:ascii="Arial" w:hAnsi="Arial" w:cs="Arial"/>
        </w:rPr>
      </w:pPr>
    </w:p>
    <w:p w14:paraId="642B62EF" w14:textId="24A80D02" w:rsidR="001D6030" w:rsidRDefault="001D6030" w:rsidP="00B73A71">
      <w:pPr>
        <w:spacing w:after="120" w:line="276" w:lineRule="auto"/>
        <w:ind w:left="708" w:firstLine="708"/>
        <w:rPr>
          <w:rFonts w:ascii="Arial" w:hAnsi="Arial" w:cs="Arial"/>
        </w:rPr>
      </w:pPr>
      <w:r w:rsidRPr="001F4962">
        <w:rPr>
          <w:rFonts w:ascii="Arial" w:hAnsi="Arial" w:cs="Arial"/>
        </w:rPr>
        <w:t xml:space="preserve">  </w:t>
      </w:r>
      <w:r w:rsidR="001B7817">
        <w:rPr>
          <w:rFonts w:ascii="Arial" w:hAnsi="Arial" w:cs="Arial"/>
        </w:rPr>
        <w:t>č.</w:t>
      </w:r>
      <w:r w:rsidRPr="001F4962">
        <w:rPr>
          <w:rFonts w:ascii="Arial" w:hAnsi="Arial" w:cs="Arial"/>
        </w:rPr>
        <w:t xml:space="preserve"> popisné:</w:t>
      </w:r>
      <w:r w:rsidR="00891988">
        <w:rPr>
          <w:rFonts w:ascii="Arial" w:hAnsi="Arial" w:cs="Arial"/>
        </w:rPr>
        <w:t xml:space="preserve"> ……………………</w:t>
      </w:r>
      <w:r w:rsidR="001B7817">
        <w:rPr>
          <w:rFonts w:ascii="Arial" w:hAnsi="Arial" w:cs="Arial"/>
        </w:rPr>
        <w:t xml:space="preserve">nebo č. </w:t>
      </w:r>
      <w:proofErr w:type="gramStart"/>
      <w:r w:rsidR="001B7817">
        <w:rPr>
          <w:rFonts w:ascii="Arial" w:hAnsi="Arial" w:cs="Arial"/>
        </w:rPr>
        <w:t>evidenční.</w:t>
      </w:r>
      <w:r w:rsidR="00891988">
        <w:rPr>
          <w:rFonts w:ascii="Arial" w:hAnsi="Arial" w:cs="Arial"/>
        </w:rPr>
        <w:t>…</w:t>
      </w:r>
      <w:proofErr w:type="gramEnd"/>
      <w:r w:rsidR="00891988">
        <w:rPr>
          <w:rFonts w:ascii="Arial" w:hAnsi="Arial" w:cs="Arial"/>
        </w:rPr>
        <w:t>…………</w:t>
      </w:r>
      <w:proofErr w:type="gramStart"/>
      <w:r w:rsidR="00891988">
        <w:rPr>
          <w:rFonts w:ascii="Arial" w:hAnsi="Arial" w:cs="Arial"/>
        </w:rPr>
        <w:t>…</w:t>
      </w:r>
      <w:r w:rsidR="001B7817">
        <w:rPr>
          <w:rFonts w:ascii="Arial" w:hAnsi="Arial" w:cs="Arial"/>
        </w:rPr>
        <w:t>…</w:t>
      </w:r>
      <w:r w:rsidR="00891988">
        <w:rPr>
          <w:rFonts w:ascii="Arial" w:hAnsi="Arial" w:cs="Arial"/>
        </w:rPr>
        <w:t>.</w:t>
      </w:r>
      <w:proofErr w:type="gramEnd"/>
      <w:r w:rsidR="00891988">
        <w:rPr>
          <w:rFonts w:ascii="Arial" w:hAnsi="Arial" w:cs="Arial"/>
        </w:rPr>
        <w:t>.</w:t>
      </w:r>
    </w:p>
    <w:p w14:paraId="0CBBA5E5" w14:textId="1828EA80" w:rsidR="00B73A71" w:rsidRDefault="00B73A71" w:rsidP="00D61BB2">
      <w:pPr>
        <w:spacing w:after="120" w:line="360" w:lineRule="auto"/>
        <w:ind w:left="708" w:firstLine="708"/>
        <w:rPr>
          <w:rFonts w:ascii="Arial" w:hAnsi="Arial" w:cs="Arial"/>
          <w:b/>
        </w:rPr>
      </w:pPr>
    </w:p>
    <w:p w14:paraId="1875BAC2" w14:textId="2E55237B" w:rsidR="001D6030" w:rsidRPr="00D82B4B" w:rsidRDefault="001D6030" w:rsidP="001D6030">
      <w:pPr>
        <w:spacing w:after="120" w:line="276" w:lineRule="auto"/>
        <w:rPr>
          <w:rFonts w:ascii="Arial" w:hAnsi="Arial" w:cs="Arial"/>
          <w:u w:val="single"/>
        </w:rPr>
      </w:pPr>
      <w:r w:rsidRPr="00D82B4B">
        <w:rPr>
          <w:rFonts w:ascii="Arial" w:hAnsi="Arial" w:cs="Arial"/>
          <w:u w:val="single"/>
        </w:rPr>
        <w:t xml:space="preserve">Jméno, příjmení, </w:t>
      </w:r>
      <w:r w:rsidRPr="00D82B4B">
        <w:rPr>
          <w:rFonts w:ascii="Arial" w:hAnsi="Arial" w:cs="Arial"/>
          <w:b/>
          <w:u w:val="single"/>
        </w:rPr>
        <w:t>VŠECH</w:t>
      </w:r>
      <w:r w:rsidRPr="00D82B4B">
        <w:rPr>
          <w:rFonts w:ascii="Arial" w:hAnsi="Arial" w:cs="Arial"/>
          <w:u w:val="single"/>
        </w:rPr>
        <w:t xml:space="preserve"> majitelů dle katastru nemovitostí</w:t>
      </w:r>
      <w:r w:rsidR="00891988">
        <w:rPr>
          <w:rFonts w:ascii="Arial" w:hAnsi="Arial" w:cs="Arial"/>
          <w:u w:val="single"/>
        </w:rPr>
        <w:t>, email, telefon na kontaktní osobu</w:t>
      </w:r>
      <w:r w:rsidRPr="00D82B4B">
        <w:rPr>
          <w:rFonts w:ascii="Arial" w:hAnsi="Arial" w:cs="Arial"/>
          <w:u w:val="single"/>
        </w:rPr>
        <w:t>:</w:t>
      </w:r>
    </w:p>
    <w:p w14:paraId="778A522E" w14:textId="0D337C20" w:rsidR="001D6030" w:rsidRDefault="001D6030" w:rsidP="001D6030">
      <w:pPr>
        <w:spacing w:line="276" w:lineRule="auto"/>
        <w:rPr>
          <w:rFonts w:ascii="Arial" w:hAnsi="Arial" w:cs="Arial"/>
          <w:noProof/>
        </w:rPr>
      </w:pPr>
    </w:p>
    <w:p w14:paraId="0B2D8A0E" w14:textId="50DB0F44" w:rsidR="00891988" w:rsidRDefault="00891988" w:rsidP="001D6030">
      <w:pPr>
        <w:spacing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…………………………………………………………………………………………………………..</w:t>
      </w:r>
    </w:p>
    <w:p w14:paraId="7ED52BD1" w14:textId="17AECA41" w:rsidR="00891988" w:rsidRDefault="00891988" w:rsidP="001D6030">
      <w:pPr>
        <w:spacing w:line="276" w:lineRule="auto"/>
        <w:rPr>
          <w:rFonts w:ascii="Arial" w:hAnsi="Arial" w:cs="Arial"/>
          <w:noProof/>
        </w:rPr>
      </w:pPr>
    </w:p>
    <w:p w14:paraId="16F16DB5" w14:textId="75AA689A" w:rsidR="00891988" w:rsidRDefault="00891988" w:rsidP="001D6030">
      <w:pPr>
        <w:spacing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…………………………………………………………………………………………………………..</w:t>
      </w:r>
    </w:p>
    <w:p w14:paraId="773CF5B6" w14:textId="78AB4F2F" w:rsidR="00891988" w:rsidRDefault="00891988" w:rsidP="001D6030">
      <w:pPr>
        <w:spacing w:line="276" w:lineRule="auto"/>
        <w:rPr>
          <w:rFonts w:ascii="Arial" w:hAnsi="Arial" w:cs="Arial"/>
          <w:noProof/>
        </w:rPr>
      </w:pPr>
    </w:p>
    <w:p w14:paraId="5F09B8E1" w14:textId="5131E2C7" w:rsidR="00891988" w:rsidRDefault="00891988" w:rsidP="001D6030">
      <w:pPr>
        <w:spacing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…………………………………………………………………………………………………………..</w:t>
      </w:r>
    </w:p>
    <w:p w14:paraId="7C23755C" w14:textId="775A4646" w:rsidR="00891988" w:rsidRDefault="00891988" w:rsidP="001D6030">
      <w:pPr>
        <w:spacing w:line="276" w:lineRule="auto"/>
        <w:rPr>
          <w:rFonts w:ascii="Arial" w:hAnsi="Arial" w:cs="Arial"/>
          <w:noProof/>
        </w:rPr>
      </w:pPr>
    </w:p>
    <w:p w14:paraId="5D46F55F" w14:textId="17331A78" w:rsidR="00891988" w:rsidRDefault="00891988" w:rsidP="001D6030">
      <w:pPr>
        <w:spacing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…………………………………………………………………………………………………………..</w:t>
      </w:r>
    </w:p>
    <w:p w14:paraId="661CCEB9" w14:textId="7A338A03" w:rsidR="00891988" w:rsidRDefault="00891988" w:rsidP="001D6030">
      <w:pPr>
        <w:spacing w:line="276" w:lineRule="auto"/>
        <w:rPr>
          <w:rFonts w:ascii="Arial" w:hAnsi="Arial" w:cs="Arial"/>
          <w:noProof/>
        </w:rPr>
      </w:pPr>
    </w:p>
    <w:p w14:paraId="26428A21" w14:textId="74651B30" w:rsidR="00891988" w:rsidRDefault="00891988" w:rsidP="001D6030">
      <w:pPr>
        <w:spacing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…………………………………………………………………………………………………………..</w:t>
      </w:r>
    </w:p>
    <w:p w14:paraId="51771A0F" w14:textId="77777777" w:rsidR="00B73A71" w:rsidRDefault="00B73A71" w:rsidP="00B73A71">
      <w:pPr>
        <w:spacing w:line="276" w:lineRule="auto"/>
        <w:rPr>
          <w:rFonts w:ascii="Arial" w:hAnsi="Arial" w:cs="Arial"/>
          <w:noProof/>
        </w:rPr>
      </w:pPr>
    </w:p>
    <w:p w14:paraId="18D95C1A" w14:textId="0D640742" w:rsidR="00B73A71" w:rsidRDefault="00B73A71" w:rsidP="00B73A71">
      <w:pPr>
        <w:spacing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…………………………………………………………………………………………………………..</w:t>
      </w:r>
    </w:p>
    <w:p w14:paraId="39C6C0A5" w14:textId="77777777" w:rsidR="00B73A71" w:rsidRDefault="00B73A71" w:rsidP="001D6030">
      <w:pPr>
        <w:spacing w:line="276" w:lineRule="auto"/>
        <w:rPr>
          <w:rFonts w:ascii="Arial" w:hAnsi="Arial" w:cs="Arial"/>
          <w:noProof/>
        </w:rPr>
      </w:pPr>
    </w:p>
    <w:p w14:paraId="57348EF0" w14:textId="6B2534B5" w:rsidR="00B73A71" w:rsidRDefault="00B73A71" w:rsidP="001D6030">
      <w:pPr>
        <w:spacing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………………………………………………………………………………………………………….</w:t>
      </w:r>
    </w:p>
    <w:p w14:paraId="13534E4F" w14:textId="77777777" w:rsidR="007D7AF7" w:rsidRDefault="007D7AF7" w:rsidP="001D6030">
      <w:pPr>
        <w:spacing w:line="276" w:lineRule="auto"/>
        <w:rPr>
          <w:rStyle w:val="Hypertextovodkaz"/>
          <w:rFonts w:ascii="Arial" w:hAnsi="Arial" w:cs="Arial"/>
          <w:b/>
          <w:sz w:val="20"/>
          <w:szCs w:val="20"/>
        </w:rPr>
      </w:pPr>
    </w:p>
    <w:p w14:paraId="7BA4E233" w14:textId="421CBF70" w:rsidR="007D7AF7" w:rsidRDefault="009A6B23" w:rsidP="007D7AF7">
      <w:p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Počet zásobovaných obyvatel:</w:t>
      </w:r>
      <w:r w:rsidRPr="009A6B23">
        <w:rPr>
          <w:rFonts w:ascii="Arial" w:hAnsi="Arial" w:cs="Arial"/>
          <w:b/>
        </w:rPr>
        <w:t xml:space="preserve"> </w:t>
      </w:r>
      <w:r w:rsidRPr="00AA5F82">
        <w:rPr>
          <w:rFonts w:ascii="Arial" w:hAnsi="Arial" w:cs="Arial"/>
          <w:b/>
        </w:rPr>
        <w:tab/>
        <w:t>……….</w:t>
      </w:r>
    </w:p>
    <w:p w14:paraId="11334FEA" w14:textId="60EF0B3C" w:rsidR="009A6B23" w:rsidRDefault="009A6B23" w:rsidP="007D7AF7">
      <w:pPr>
        <w:spacing w:after="120" w:line="276" w:lineRule="auto"/>
        <w:rPr>
          <w:rFonts w:ascii="Arial" w:hAnsi="Arial" w:cs="Arial"/>
          <w:b/>
        </w:rPr>
      </w:pPr>
    </w:p>
    <w:p w14:paraId="7DEFDF33" w14:textId="5229CB26" w:rsidR="007D7AF7" w:rsidRDefault="007D7AF7" w:rsidP="007D7AF7">
      <w:pPr>
        <w:spacing w:after="120" w:line="276" w:lineRule="auto"/>
        <w:rPr>
          <w:rFonts w:ascii="Arial" w:hAnsi="Arial" w:cs="Arial"/>
          <w:b/>
        </w:rPr>
      </w:pPr>
      <w:r w:rsidRPr="00AA5F82">
        <w:rPr>
          <w:rFonts w:ascii="Arial" w:hAnsi="Arial" w:cs="Arial"/>
          <w:b/>
        </w:rPr>
        <w:t>Objekt podsklepen:</w:t>
      </w:r>
      <w:r w:rsidRPr="00AA5F82">
        <w:rPr>
          <w:rFonts w:ascii="Arial" w:hAnsi="Arial" w:cs="Arial"/>
          <w:b/>
        </w:rPr>
        <w:tab/>
      </w:r>
      <w:r w:rsidRPr="00AA5F82">
        <w:rPr>
          <w:rFonts w:ascii="Arial" w:hAnsi="Arial" w:cs="Arial"/>
          <w:b/>
        </w:rPr>
        <w:tab/>
      </w:r>
      <w:r w:rsidRPr="00AA5F82">
        <w:rPr>
          <w:rFonts w:ascii="Arial" w:hAnsi="Arial" w:cs="Arial"/>
          <w:b/>
        </w:rPr>
        <w:tab/>
        <w:t>ANO</w:t>
      </w:r>
      <w:r w:rsidRPr="00AA5F82">
        <w:rPr>
          <w:rFonts w:ascii="Arial" w:hAnsi="Arial" w:cs="Arial"/>
          <w:b/>
        </w:rPr>
        <w:tab/>
      </w:r>
      <w:r w:rsidRPr="00AA5F82">
        <w:rPr>
          <w:rFonts w:ascii="Arial" w:hAnsi="Arial" w:cs="Arial"/>
          <w:b/>
        </w:rPr>
        <w:tab/>
      </w:r>
      <w:r w:rsidRPr="00AA5F82">
        <w:rPr>
          <w:rFonts w:ascii="Arial" w:hAnsi="Arial" w:cs="Arial"/>
          <w:b/>
        </w:rPr>
        <w:tab/>
        <w:t>NE</w:t>
      </w:r>
    </w:p>
    <w:p w14:paraId="765291B3" w14:textId="7AC19D53" w:rsidR="007D7AF7" w:rsidRDefault="007D7AF7" w:rsidP="007D7AF7">
      <w:pPr>
        <w:spacing w:after="120" w:line="276" w:lineRule="auto"/>
        <w:rPr>
          <w:rFonts w:ascii="Arial" w:hAnsi="Arial" w:cs="Arial"/>
          <w:b/>
        </w:rPr>
      </w:pPr>
      <w:r w:rsidRPr="00AA5F82">
        <w:rPr>
          <w:rFonts w:ascii="Arial" w:hAnsi="Arial" w:cs="Arial"/>
          <w:b/>
        </w:rPr>
        <w:t>Hloubka</w:t>
      </w:r>
      <w:r>
        <w:rPr>
          <w:rFonts w:ascii="Arial" w:hAnsi="Arial" w:cs="Arial"/>
          <w:b/>
        </w:rPr>
        <w:t xml:space="preserve"> podlahy</w:t>
      </w:r>
      <w:r w:rsidRPr="00AA5F82">
        <w:rPr>
          <w:rFonts w:ascii="Arial" w:hAnsi="Arial" w:cs="Arial"/>
          <w:b/>
        </w:rPr>
        <w:t xml:space="preserve"> sklepa pod terénem:</w:t>
      </w:r>
      <w:r w:rsidRPr="00AA5F82">
        <w:rPr>
          <w:rFonts w:ascii="Arial" w:hAnsi="Arial" w:cs="Arial"/>
          <w:b/>
        </w:rPr>
        <w:tab/>
        <w:t>………. (m)</w:t>
      </w:r>
    </w:p>
    <w:p w14:paraId="6AD57F2D" w14:textId="77777777" w:rsidR="009A6B23" w:rsidRDefault="009A6B23" w:rsidP="001D6030">
      <w:pPr>
        <w:spacing w:line="276" w:lineRule="auto"/>
        <w:rPr>
          <w:rFonts w:ascii="Arial" w:hAnsi="Arial" w:cs="Arial"/>
          <w:b/>
          <w:u w:val="single"/>
        </w:rPr>
      </w:pPr>
    </w:p>
    <w:p w14:paraId="107FB2C6" w14:textId="349C4A27" w:rsidR="001D6030" w:rsidRPr="00672353" w:rsidRDefault="009A6B23" w:rsidP="001D6030">
      <w:pPr>
        <w:spacing w:line="276" w:lineRule="auto"/>
        <w:rPr>
          <w:rStyle w:val="Hypertextovodkaz"/>
          <w:rFonts w:ascii="Arial" w:hAnsi="Arial" w:cs="Arial"/>
          <w:b/>
          <w:sz w:val="20"/>
          <w:szCs w:val="20"/>
        </w:rPr>
      </w:pPr>
      <w:r w:rsidRPr="00672353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3518848" behindDoc="0" locked="0" layoutInCell="1" allowOverlap="1" wp14:anchorId="179A8256" wp14:editId="139A2233">
                <wp:simplePos x="0" y="0"/>
                <wp:positionH relativeFrom="page">
                  <wp:posOffset>795020</wp:posOffset>
                </wp:positionH>
                <wp:positionV relativeFrom="page">
                  <wp:posOffset>9185275</wp:posOffset>
                </wp:positionV>
                <wp:extent cx="5760000" cy="1667510"/>
                <wp:effectExtent l="0" t="0" r="0" b="8890"/>
                <wp:wrapSquare wrapText="bothSides"/>
                <wp:docPr id="197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166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E0D26" w14:textId="7EFECB16" w:rsidR="00A95880" w:rsidRPr="009A6B23" w:rsidRDefault="00A95880" w:rsidP="001D6030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9A6B2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Osobní údaje uvedené v těchto dokumentech jsou shromažďovány a zpracovávány výhradně za účelem přípravy a realizace</w:t>
                            </w:r>
                            <w:r w:rsidR="00B73A71" w:rsidRPr="009A6B2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projektu „Projektová příprava zásobování vodou DSO pro vodovody – Jindřín“</w:t>
                            </w:r>
                            <w:r w:rsidRPr="009A6B2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. Obc</w:t>
                            </w:r>
                            <w:r w:rsidR="00B73A71" w:rsidRPr="009A6B2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e Dolce a Horšice</w:t>
                            </w:r>
                            <w:r w:rsidRPr="009A6B2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j</w:t>
                            </w:r>
                            <w:r w:rsidR="00B73A71" w:rsidRPr="009A6B2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sou</w:t>
                            </w:r>
                            <w:r w:rsidRPr="009A6B2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 jakožto správce osobních údajů oprávněn</w:t>
                            </w:r>
                            <w:r w:rsidR="00B73A71" w:rsidRPr="009A6B2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y</w:t>
                            </w:r>
                            <w:r w:rsidRPr="009A6B2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zpracovávat v tomto dotazníku uvedené osobní údaje fyzických osob na základě nařízení Evropského parlamentu a Rady (EU) č. 679/2016 ze dne 27.  dubna 2016 o ochraně fyzických osob v souvislosti se zpracováním osobních údajů a o volném pohybu těchto údajů a</w:t>
                            </w:r>
                            <w:r w:rsidR="009A6B2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 </w:t>
                            </w:r>
                            <w:r w:rsidRPr="009A6B2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o</w:t>
                            </w:r>
                            <w:r w:rsidR="009A6B2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 </w:t>
                            </w:r>
                            <w:r w:rsidRPr="009A6B2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zrušení směrnice 95/46/ES (obecné nařízení o ochraně osobních údajů).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9A825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2.6pt;margin-top:723.25pt;width:453.55pt;height:131.3pt;z-index:2535188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" stroked="f">
                <v:textbox style="mso-fit-shape-to-text:t">
                  <w:txbxContent>
                    <w:p w14:paraId="4E6E0D26" w14:textId="7EFECB16" w:rsidR="00A95880" w:rsidRPr="009A6B23" w:rsidRDefault="00A95880" w:rsidP="001D6030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9A6B2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Osobní údaje uvedené v těchto dokumentech jsou shromažďovány a zpracovávány výhradně za účelem přípravy a realizace</w:t>
                      </w:r>
                      <w:r w:rsidR="00B73A71" w:rsidRPr="009A6B2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projektu „Projektová příprava zásobování vodou DSO pro vodovody – Jindřín“</w:t>
                      </w:r>
                      <w:r w:rsidRPr="009A6B2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. Obc</w:t>
                      </w:r>
                      <w:r w:rsidR="00B73A71" w:rsidRPr="009A6B2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e Dolce a Horšice</w:t>
                      </w:r>
                      <w:r w:rsidRPr="009A6B2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j</w:t>
                      </w:r>
                      <w:r w:rsidR="00B73A71" w:rsidRPr="009A6B2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sou</w:t>
                      </w:r>
                      <w:r w:rsidRPr="009A6B2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 jakožto správce osobních údajů oprávněn</w:t>
                      </w:r>
                      <w:r w:rsidR="00B73A71" w:rsidRPr="009A6B2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y</w:t>
                      </w:r>
                      <w:r w:rsidRPr="009A6B2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zpracovávat v tomto dotazníku uvedené osobní údaje fyzických osob na základě nařízení Evropského parlamentu a Rady (EU) č. 679/2016 ze dne 27.  dubna 2016 o ochraně fyzických osob v souvislosti se zpracováním osobních údajů a o volném pohybu těchto údajů a</w:t>
                      </w:r>
                      <w:r w:rsidR="009A6B2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 </w:t>
                      </w:r>
                      <w:r w:rsidRPr="009A6B2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o</w:t>
                      </w:r>
                      <w:r w:rsidR="009A6B2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 </w:t>
                      </w:r>
                      <w:r w:rsidRPr="009A6B2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zrušení směrnice 95/46/ES (obecné nařízení o ochraně osobních údajů).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72353" w:rsidRPr="00672353">
        <w:rPr>
          <w:rFonts w:ascii="Arial" w:hAnsi="Arial" w:cs="Arial"/>
          <w:b/>
          <w:u w:val="single"/>
        </w:rPr>
        <w:t>V případě nejasností odevzdejte prosím vyplněný formulář s kontaktními údaji a</w:t>
      </w:r>
      <w:r w:rsidR="008E446C">
        <w:rPr>
          <w:rFonts w:ascii="Arial" w:hAnsi="Arial" w:cs="Arial"/>
          <w:b/>
          <w:u w:val="single"/>
        </w:rPr>
        <w:t> </w:t>
      </w:r>
      <w:r w:rsidR="00672353" w:rsidRPr="00672353">
        <w:rPr>
          <w:rFonts w:ascii="Arial" w:hAnsi="Arial" w:cs="Arial"/>
          <w:b/>
          <w:u w:val="single"/>
        </w:rPr>
        <w:t>případným dotazem. Následně Vás budeme kontaktovat.</w:t>
      </w:r>
      <w:r w:rsidR="001D6030" w:rsidRPr="00672353">
        <w:rPr>
          <w:rStyle w:val="Hypertextovodkaz"/>
          <w:rFonts w:ascii="Arial" w:hAnsi="Arial" w:cs="Arial"/>
          <w:b/>
          <w:sz w:val="20"/>
          <w:szCs w:val="20"/>
        </w:rPr>
        <w:br w:type="page"/>
      </w:r>
    </w:p>
    <w:p w14:paraId="445944C8" w14:textId="6D3BA9C3" w:rsidR="007D7AF7" w:rsidRDefault="007D7AF7" w:rsidP="007D7AF7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7D7AF7">
        <w:rPr>
          <w:rFonts w:ascii="Arial" w:hAnsi="Arial" w:cs="Arial"/>
          <w:b/>
          <w:u w:val="single"/>
        </w:rPr>
        <w:lastRenderedPageBreak/>
        <w:t>NÁVRH UMÍSTĚNÍ VODOVODNÍ PŘÍPOJKY</w:t>
      </w:r>
      <w:r w:rsidR="009C115B">
        <w:rPr>
          <w:rFonts w:ascii="Arial" w:hAnsi="Arial" w:cs="Arial"/>
          <w:b/>
          <w:u w:val="single"/>
        </w:rPr>
        <w:t xml:space="preserve"> A VNITŘNÍHO VODOVODU</w:t>
      </w:r>
    </w:p>
    <w:p w14:paraId="4FFC41C6" w14:textId="0DE27218" w:rsidR="001D6030" w:rsidRDefault="007D7AF7" w:rsidP="00ED6B75">
      <w:pPr>
        <w:spacing w:before="240" w:line="276" w:lineRule="auto"/>
        <w:jc w:val="both"/>
        <w:rPr>
          <w:rFonts w:ascii="Arial" w:hAnsi="Arial" w:cs="Arial"/>
          <w:b/>
        </w:rPr>
      </w:pPr>
      <w:r w:rsidRPr="007D7AF7">
        <w:rPr>
          <w:rFonts w:ascii="Arial" w:hAnsi="Arial" w:cs="Arial"/>
          <w:b/>
        </w:rPr>
        <w:t>Na přiložený prázdný papír nebo na vytištěnou katastrální mapu zakreslete jedno</w:t>
      </w:r>
      <w:r w:rsidR="001D6030" w:rsidRPr="007D7AF7">
        <w:rPr>
          <w:rFonts w:ascii="Arial" w:hAnsi="Arial" w:cs="Arial"/>
          <w:b/>
        </w:rPr>
        <w:t>duchý situační náčrt s okótováním vzdáleností vodovodní přípojky</w:t>
      </w:r>
      <w:r w:rsidR="009C115B">
        <w:rPr>
          <w:rFonts w:ascii="Arial" w:hAnsi="Arial" w:cs="Arial"/>
          <w:b/>
        </w:rPr>
        <w:t xml:space="preserve"> a vnitřního vodovodu</w:t>
      </w:r>
      <w:r w:rsidR="001D6030" w:rsidRPr="007D7AF7">
        <w:rPr>
          <w:rFonts w:ascii="Arial" w:hAnsi="Arial" w:cs="Arial"/>
          <w:b/>
        </w:rPr>
        <w:t xml:space="preserve"> od</w:t>
      </w:r>
      <w:r w:rsidR="008E446C">
        <w:rPr>
          <w:rFonts w:ascii="Arial" w:hAnsi="Arial" w:cs="Arial"/>
          <w:b/>
        </w:rPr>
        <w:t> </w:t>
      </w:r>
      <w:r w:rsidR="001D6030" w:rsidRPr="007D7AF7">
        <w:rPr>
          <w:rFonts w:ascii="Arial" w:hAnsi="Arial" w:cs="Arial"/>
          <w:b/>
        </w:rPr>
        <w:t>domu, branky, vrat</w:t>
      </w:r>
      <w:r w:rsidR="00E60D83">
        <w:rPr>
          <w:rFonts w:ascii="Arial" w:hAnsi="Arial" w:cs="Arial"/>
          <w:b/>
        </w:rPr>
        <w:t xml:space="preserve">, </w:t>
      </w:r>
      <w:r w:rsidR="001D6030" w:rsidRPr="007D7AF7">
        <w:rPr>
          <w:rFonts w:ascii="Arial" w:hAnsi="Arial" w:cs="Arial"/>
          <w:b/>
        </w:rPr>
        <w:t>hranic jednotlivých parcel</w:t>
      </w:r>
      <w:r w:rsidR="00E60D83">
        <w:rPr>
          <w:rFonts w:ascii="Arial" w:hAnsi="Arial" w:cs="Arial"/>
          <w:b/>
        </w:rPr>
        <w:t xml:space="preserve"> atd.</w:t>
      </w:r>
      <w:r w:rsidR="001D6030" w:rsidRPr="007D7AF7">
        <w:rPr>
          <w:rFonts w:ascii="Arial" w:hAnsi="Arial" w:cs="Arial"/>
          <w:b/>
        </w:rPr>
        <w:t xml:space="preserve"> </w:t>
      </w:r>
      <w:r w:rsidR="00E60D83">
        <w:rPr>
          <w:rFonts w:ascii="Arial" w:hAnsi="Arial" w:cs="Arial"/>
          <w:b/>
        </w:rPr>
        <w:t>P</w:t>
      </w:r>
      <w:r w:rsidR="001D6030" w:rsidRPr="007D7AF7">
        <w:rPr>
          <w:rFonts w:ascii="Arial" w:hAnsi="Arial" w:cs="Arial"/>
          <w:b/>
        </w:rPr>
        <w:t>řípadně zakreslete polohu stávající kanalizační</w:t>
      </w:r>
      <w:r w:rsidR="00E60D83">
        <w:rPr>
          <w:rFonts w:ascii="Arial" w:hAnsi="Arial" w:cs="Arial"/>
          <w:b/>
        </w:rPr>
        <w:t xml:space="preserve"> přípojky</w:t>
      </w:r>
      <w:r w:rsidR="001D6030" w:rsidRPr="007D7AF7">
        <w:rPr>
          <w:rFonts w:ascii="Arial" w:hAnsi="Arial" w:cs="Arial"/>
          <w:b/>
        </w:rPr>
        <w:t xml:space="preserve">, elektrické </w:t>
      </w:r>
      <w:r w:rsidR="00B87730" w:rsidRPr="007D7AF7">
        <w:rPr>
          <w:rFonts w:ascii="Arial" w:hAnsi="Arial" w:cs="Arial"/>
          <w:b/>
        </w:rPr>
        <w:t>přípojky</w:t>
      </w:r>
      <w:r w:rsidR="00E60D83">
        <w:rPr>
          <w:rFonts w:ascii="Arial" w:hAnsi="Arial" w:cs="Arial"/>
          <w:b/>
        </w:rPr>
        <w:t xml:space="preserve"> nebo plynové přípojky</w:t>
      </w:r>
      <w:r w:rsidR="001D6030" w:rsidRPr="007D7AF7">
        <w:rPr>
          <w:rFonts w:ascii="Arial" w:hAnsi="Arial" w:cs="Arial"/>
          <w:b/>
        </w:rPr>
        <w:t>.</w:t>
      </w:r>
    </w:p>
    <w:p w14:paraId="3D733BB5" w14:textId="55965907" w:rsidR="00ED6B75" w:rsidRDefault="00ED6B75" w:rsidP="00ED6B75">
      <w:pPr>
        <w:pStyle w:val="Odstavecseseznamem"/>
        <w:numPr>
          <w:ilvl w:val="0"/>
          <w:numId w:val="1"/>
        </w:numPr>
        <w:spacing w:before="240" w:line="276" w:lineRule="auto"/>
        <w:ind w:left="714" w:hanging="357"/>
        <w:jc w:val="both"/>
        <w:rPr>
          <w:rFonts w:ascii="Arial" w:hAnsi="Arial" w:cs="Arial"/>
          <w:bCs/>
        </w:rPr>
      </w:pPr>
      <w:r w:rsidRPr="009C115B">
        <w:rPr>
          <w:rFonts w:ascii="Arial" w:hAnsi="Arial" w:cs="Arial"/>
          <w:b/>
        </w:rPr>
        <w:t>Vodovodní přípojka</w:t>
      </w:r>
      <w:r w:rsidRPr="00FE6291">
        <w:rPr>
          <w:rFonts w:ascii="Arial" w:hAnsi="Arial" w:cs="Arial"/>
          <w:bCs/>
        </w:rPr>
        <w:t xml:space="preserve"> je samostatnou stavbou tvořenou úsekem potrubí od odbočení z</w:t>
      </w:r>
      <w:r w:rsidR="008E446C">
        <w:rPr>
          <w:rFonts w:ascii="Arial" w:hAnsi="Arial" w:cs="Arial"/>
          <w:bCs/>
        </w:rPr>
        <w:t> </w:t>
      </w:r>
      <w:r w:rsidRPr="00FE6291">
        <w:rPr>
          <w:rFonts w:ascii="Arial" w:hAnsi="Arial" w:cs="Arial"/>
          <w:bCs/>
        </w:rPr>
        <w:t>vodovodního řadu k vodoměru.</w:t>
      </w:r>
    </w:p>
    <w:p w14:paraId="1D2F57C6" w14:textId="1E22277F" w:rsidR="00ED6B75" w:rsidRPr="00ED6B75" w:rsidRDefault="00ED6B75" w:rsidP="00ED6B75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</w:rPr>
      </w:pPr>
      <w:r w:rsidRPr="009C115B">
        <w:rPr>
          <w:rFonts w:ascii="Arial" w:hAnsi="Arial" w:cs="Arial"/>
          <w:b/>
        </w:rPr>
        <w:t>Vnitřní vodovod</w:t>
      </w:r>
      <w:r w:rsidRPr="00ED6B75">
        <w:rPr>
          <w:rFonts w:ascii="Arial" w:hAnsi="Arial" w:cs="Arial"/>
          <w:bCs/>
        </w:rPr>
        <w:t xml:space="preserve"> je potrubí určené pro rozvod vody po pozemku nebo stavbě a navazuje na konec vodovodní přípojky. Vnitřní vodovod je součástí budovy.</w:t>
      </w:r>
    </w:p>
    <w:p w14:paraId="5B140ACC" w14:textId="60A46725" w:rsidR="00B87730" w:rsidRDefault="00B87730" w:rsidP="00ED6B75">
      <w:pPr>
        <w:spacing w:before="24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Základní pravidla umístění vodovodní přípojky:</w:t>
      </w:r>
    </w:p>
    <w:p w14:paraId="4450A3F8" w14:textId="36FAC300" w:rsidR="00B87730" w:rsidRPr="00FE6291" w:rsidRDefault="00B87730" w:rsidP="00B8773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</w:rPr>
      </w:pPr>
      <w:r w:rsidRPr="00FE6291">
        <w:rPr>
          <w:rFonts w:ascii="Arial" w:hAnsi="Arial" w:cs="Arial"/>
          <w:bCs/>
        </w:rPr>
        <w:t>Pokud je to možné, vodoměr musí být umístěný ve vodoměrné šachtě.</w:t>
      </w:r>
    </w:p>
    <w:p w14:paraId="1E9AB44B" w14:textId="7E266EDE" w:rsidR="00B87730" w:rsidRPr="00B87730" w:rsidRDefault="00B87730" w:rsidP="00B87730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V případě, kdy je líc budovy shodný s hranicí pozemku a není tak místo pro</w:t>
      </w:r>
      <w:r w:rsidR="008E446C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umístění šachty, může být vodoměr umístěný přímo v budově.</w:t>
      </w:r>
    </w:p>
    <w:p w14:paraId="300DA6BE" w14:textId="794A027D" w:rsidR="00B87730" w:rsidRPr="00FE6291" w:rsidRDefault="005E2B86" w:rsidP="00B8773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</w:rPr>
      </w:pPr>
      <w:r w:rsidRPr="00FE6291">
        <w:rPr>
          <w:rFonts w:ascii="Arial" w:hAnsi="Arial" w:cs="Arial"/>
          <w:bCs/>
        </w:rPr>
        <w:t>Vodovodní přípojka (uliční řad – vodoměrná šachta) musí být přímá bez ohybů a lomů a</w:t>
      </w:r>
      <w:r w:rsidR="00D64EA8">
        <w:rPr>
          <w:rFonts w:ascii="Arial" w:hAnsi="Arial" w:cs="Arial"/>
          <w:bCs/>
        </w:rPr>
        <w:t> </w:t>
      </w:r>
      <w:r w:rsidRPr="00FE6291">
        <w:rPr>
          <w:rFonts w:ascii="Arial" w:hAnsi="Arial" w:cs="Arial"/>
          <w:bCs/>
        </w:rPr>
        <w:t>vedena kolmo na uliční řad.</w:t>
      </w:r>
    </w:p>
    <w:p w14:paraId="2EAE0026" w14:textId="214373FF" w:rsidR="005E2B86" w:rsidRPr="00FE6291" w:rsidRDefault="005E2B86" w:rsidP="00B8773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</w:rPr>
      </w:pPr>
      <w:r w:rsidRPr="00FE6291">
        <w:rPr>
          <w:rFonts w:ascii="Arial" w:hAnsi="Arial" w:cs="Arial"/>
          <w:bCs/>
        </w:rPr>
        <w:t>Optimální umístění vodoměrné šachty je mimo vjezd ve volném terénu.</w:t>
      </w:r>
    </w:p>
    <w:p w14:paraId="712E88CF" w14:textId="05CC9357" w:rsidR="005E2B86" w:rsidRPr="00FE6291" w:rsidRDefault="005E2B86" w:rsidP="00B8773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</w:rPr>
      </w:pPr>
      <w:r w:rsidRPr="00FE6291">
        <w:rPr>
          <w:rFonts w:ascii="Arial" w:hAnsi="Arial" w:cs="Arial"/>
          <w:bCs/>
        </w:rPr>
        <w:t>Vodoměrná šachta by měla být umístěna těsně za hranicí pozemku – max. 2 m od</w:t>
      </w:r>
      <w:r w:rsidR="00D64EA8">
        <w:rPr>
          <w:rFonts w:ascii="Arial" w:hAnsi="Arial" w:cs="Arial"/>
          <w:bCs/>
        </w:rPr>
        <w:t> </w:t>
      </w:r>
      <w:r w:rsidRPr="00FE6291">
        <w:rPr>
          <w:rFonts w:ascii="Arial" w:hAnsi="Arial" w:cs="Arial"/>
          <w:bCs/>
        </w:rPr>
        <w:t xml:space="preserve">hranice. </w:t>
      </w:r>
    </w:p>
    <w:p w14:paraId="1BE2B0FE" w14:textId="696AFFA4" w:rsidR="005E2B86" w:rsidRPr="00FE6291" w:rsidRDefault="00FE6291" w:rsidP="00B8773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</w:rPr>
      </w:pPr>
      <w:r w:rsidRPr="00FE6291">
        <w:rPr>
          <w:rFonts w:ascii="Arial" w:hAnsi="Arial" w:cs="Arial"/>
          <w:bCs/>
        </w:rPr>
        <w:t>Minimální vnitřní rozměry vodovodní šachty pro přípojku PE de 32 mm:</w:t>
      </w:r>
    </w:p>
    <w:p w14:paraId="284BD7BD" w14:textId="54B91286" w:rsidR="00E60D83" w:rsidRPr="00E60D83" w:rsidRDefault="00FE6291" w:rsidP="00ED6B75">
      <w:pPr>
        <w:pStyle w:val="Odstavecseseznamem"/>
        <w:numPr>
          <w:ilvl w:val="1"/>
          <w:numId w:val="1"/>
        </w:numPr>
        <w:spacing w:after="240" w:line="276" w:lineRule="auto"/>
        <w:ind w:left="1434" w:hanging="357"/>
        <w:jc w:val="both"/>
        <w:rPr>
          <w:rFonts w:ascii="Arial" w:hAnsi="Arial" w:cs="Arial"/>
          <w:bCs/>
        </w:rPr>
      </w:pPr>
      <w:r w:rsidRPr="00FE6291">
        <w:rPr>
          <w:rFonts w:ascii="Arial" w:hAnsi="Arial" w:cs="Arial"/>
          <w:bCs/>
        </w:rPr>
        <w:t>obdélník 0,95 x 0,9 m, kruh d = 0,95 m – min. světlá výška 1,5 m</w:t>
      </w:r>
    </w:p>
    <w:p w14:paraId="468EF390" w14:textId="10BF5453" w:rsidR="001D6030" w:rsidRPr="00CB4E66" w:rsidRDefault="001D6030" w:rsidP="00891988">
      <w:pPr>
        <w:spacing w:after="120"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VZOROVÝ </w:t>
      </w:r>
      <w:r w:rsidRPr="00CB4E66">
        <w:rPr>
          <w:rFonts w:ascii="Arial" w:hAnsi="Arial" w:cs="Arial"/>
          <w:b/>
          <w:sz w:val="24"/>
          <w:szCs w:val="24"/>
          <w:u w:val="single"/>
        </w:rPr>
        <w:t>NÁČRTEK</w:t>
      </w:r>
      <w:r>
        <w:rPr>
          <w:rFonts w:ascii="Arial" w:hAnsi="Arial" w:cs="Arial"/>
          <w:b/>
          <w:sz w:val="24"/>
          <w:szCs w:val="24"/>
          <w:u w:val="single"/>
        </w:rPr>
        <w:t>*):</w:t>
      </w:r>
    </w:p>
    <w:p w14:paraId="650F9A85" w14:textId="7CEF3559" w:rsidR="001D6030" w:rsidRPr="00CB4E66" w:rsidRDefault="00D64EA8" w:rsidP="00FE629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64EA8">
        <w:rPr>
          <w:rFonts w:ascii="Arial" w:hAnsi="Arial" w:cs="Arial"/>
          <w:i/>
          <w:noProof/>
          <w:sz w:val="20"/>
          <w:szCs w:val="20"/>
        </w:rPr>
        <w:drawing>
          <wp:anchor distT="0" distB="0" distL="114300" distR="114300" simplePos="0" relativeHeight="253519872" behindDoc="0" locked="0" layoutInCell="1" allowOverlap="1" wp14:anchorId="7FDE8446" wp14:editId="64ACD725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5851525" cy="4280535"/>
            <wp:effectExtent l="0" t="0" r="0" b="5715"/>
            <wp:wrapSquare wrapText="bothSides"/>
            <wp:docPr id="1036586872" name="Obrázek 1" descr="Obsah obrázku text, diagram, snímek obrazovky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586872" name="Obrázek 1" descr="Obsah obrázku text, diagram, snímek obrazovky, řada/pruh&#10;&#10;Obsah generovaný pomocí AI může být nesprávný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428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6030" w:rsidRPr="00CB4E66">
        <w:rPr>
          <w:rFonts w:ascii="Arial" w:hAnsi="Arial" w:cs="Arial"/>
          <w:i/>
          <w:sz w:val="20"/>
          <w:szCs w:val="20"/>
        </w:rPr>
        <w:t>*) Projektant si vyhrazuje právo změnit umístění přípojky s ohledem na platné technické a bezpečnostní předpisy, stávající inženýrské sítě aj. V</w:t>
      </w:r>
      <w:r w:rsidR="001D6030">
        <w:rPr>
          <w:rFonts w:ascii="Arial" w:hAnsi="Arial" w:cs="Arial"/>
          <w:i/>
          <w:sz w:val="20"/>
          <w:szCs w:val="20"/>
        </w:rPr>
        <w:t> </w:t>
      </w:r>
      <w:r w:rsidR="001D6030" w:rsidRPr="00CB4E66">
        <w:rPr>
          <w:rFonts w:ascii="Arial" w:hAnsi="Arial" w:cs="Arial"/>
          <w:i/>
          <w:sz w:val="20"/>
          <w:szCs w:val="20"/>
        </w:rPr>
        <w:t>maximální</w:t>
      </w:r>
      <w:r w:rsidR="001D6030">
        <w:rPr>
          <w:rFonts w:ascii="Arial" w:hAnsi="Arial" w:cs="Arial"/>
          <w:i/>
          <w:sz w:val="20"/>
          <w:szCs w:val="20"/>
        </w:rPr>
        <w:t xml:space="preserve"> možné</w:t>
      </w:r>
      <w:r w:rsidR="001D6030" w:rsidRPr="00CB4E66">
        <w:rPr>
          <w:rFonts w:ascii="Arial" w:hAnsi="Arial" w:cs="Arial"/>
          <w:i/>
          <w:sz w:val="20"/>
          <w:szCs w:val="20"/>
        </w:rPr>
        <w:t xml:space="preserve"> míře budou respektovány Vaše požadavky</w:t>
      </w:r>
      <w:r w:rsidR="001D6030" w:rsidRPr="00CB4E66">
        <w:rPr>
          <w:rFonts w:ascii="Arial" w:hAnsi="Arial" w:cs="Arial"/>
          <w:b/>
          <w:sz w:val="20"/>
          <w:szCs w:val="20"/>
        </w:rPr>
        <w:t xml:space="preserve">. </w:t>
      </w:r>
      <w:r w:rsidR="001D6030" w:rsidRPr="00CB4E66">
        <w:rPr>
          <w:rFonts w:ascii="Arial" w:hAnsi="Arial" w:cs="Arial"/>
          <w:b/>
          <w:i/>
          <w:sz w:val="20"/>
          <w:szCs w:val="20"/>
        </w:rPr>
        <w:t>Děkujeme Vám za spolupráci.</w:t>
      </w:r>
    </w:p>
    <w:p w14:paraId="22A7BA15" w14:textId="0005E308" w:rsidR="007335F5" w:rsidRPr="00FF6566" w:rsidRDefault="007335F5" w:rsidP="0026759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sectPr w:rsidR="007335F5" w:rsidRPr="00FF6566" w:rsidSect="00891988">
      <w:footerReference w:type="default" r:id="rId9"/>
      <w:pgSz w:w="11906" w:h="16838"/>
      <w:pgMar w:top="709" w:right="1274" w:bottom="70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49219" w14:textId="77777777" w:rsidR="00025E9E" w:rsidRDefault="00025E9E" w:rsidP="00CB4E66">
      <w:pPr>
        <w:spacing w:after="0" w:line="240" w:lineRule="auto"/>
      </w:pPr>
      <w:r>
        <w:separator/>
      </w:r>
    </w:p>
  </w:endnote>
  <w:endnote w:type="continuationSeparator" w:id="0">
    <w:p w14:paraId="4D855F73" w14:textId="77777777" w:rsidR="00025E9E" w:rsidRDefault="00025E9E" w:rsidP="00CB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9DCC3" w14:textId="77777777" w:rsidR="00A95880" w:rsidRDefault="00A95880">
    <w:pPr>
      <w:pStyle w:val="Zpat"/>
    </w:pPr>
  </w:p>
  <w:p w14:paraId="0A2723C6" w14:textId="77777777" w:rsidR="00A95880" w:rsidRDefault="00A958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8BE30" w14:textId="77777777" w:rsidR="00025E9E" w:rsidRDefault="00025E9E" w:rsidP="00CB4E66">
      <w:pPr>
        <w:spacing w:after="0" w:line="240" w:lineRule="auto"/>
      </w:pPr>
      <w:r>
        <w:separator/>
      </w:r>
    </w:p>
  </w:footnote>
  <w:footnote w:type="continuationSeparator" w:id="0">
    <w:p w14:paraId="6FDB4628" w14:textId="77777777" w:rsidR="00025E9E" w:rsidRDefault="00025E9E" w:rsidP="00CB4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790C"/>
    <w:multiLevelType w:val="hybridMultilevel"/>
    <w:tmpl w:val="0B505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0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172"/>
    <w:rsid w:val="00025E9E"/>
    <w:rsid w:val="0004557F"/>
    <w:rsid w:val="000572DD"/>
    <w:rsid w:val="00152D4E"/>
    <w:rsid w:val="001B7817"/>
    <w:rsid w:val="001D6030"/>
    <w:rsid w:val="001F4962"/>
    <w:rsid w:val="00223D4E"/>
    <w:rsid w:val="00267593"/>
    <w:rsid w:val="00285D90"/>
    <w:rsid w:val="003213B9"/>
    <w:rsid w:val="00372E66"/>
    <w:rsid w:val="004000A6"/>
    <w:rsid w:val="004B0B14"/>
    <w:rsid w:val="004B3901"/>
    <w:rsid w:val="005179C3"/>
    <w:rsid w:val="0056059E"/>
    <w:rsid w:val="005A722F"/>
    <w:rsid w:val="005E2B86"/>
    <w:rsid w:val="00655C40"/>
    <w:rsid w:val="0066339B"/>
    <w:rsid w:val="00672353"/>
    <w:rsid w:val="006B2739"/>
    <w:rsid w:val="006B7977"/>
    <w:rsid w:val="007173D8"/>
    <w:rsid w:val="00722F86"/>
    <w:rsid w:val="007335F5"/>
    <w:rsid w:val="007661AE"/>
    <w:rsid w:val="007679F3"/>
    <w:rsid w:val="007933F0"/>
    <w:rsid w:val="007D71BA"/>
    <w:rsid w:val="007D7AF7"/>
    <w:rsid w:val="007E083E"/>
    <w:rsid w:val="00802E28"/>
    <w:rsid w:val="008611D6"/>
    <w:rsid w:val="00891988"/>
    <w:rsid w:val="008D1FB3"/>
    <w:rsid w:val="008E446C"/>
    <w:rsid w:val="009821B2"/>
    <w:rsid w:val="00990396"/>
    <w:rsid w:val="009A6B23"/>
    <w:rsid w:val="009C115B"/>
    <w:rsid w:val="009D4B70"/>
    <w:rsid w:val="00A81869"/>
    <w:rsid w:val="00A95880"/>
    <w:rsid w:val="00AA5F82"/>
    <w:rsid w:val="00AB6A47"/>
    <w:rsid w:val="00AC21FB"/>
    <w:rsid w:val="00B22172"/>
    <w:rsid w:val="00B73A71"/>
    <w:rsid w:val="00B87730"/>
    <w:rsid w:val="00B95A13"/>
    <w:rsid w:val="00BD2F4B"/>
    <w:rsid w:val="00C469B9"/>
    <w:rsid w:val="00C66727"/>
    <w:rsid w:val="00CB4E66"/>
    <w:rsid w:val="00CB7318"/>
    <w:rsid w:val="00CC521F"/>
    <w:rsid w:val="00CD76F7"/>
    <w:rsid w:val="00D50DF8"/>
    <w:rsid w:val="00D61BB2"/>
    <w:rsid w:val="00D64EA8"/>
    <w:rsid w:val="00D82B4B"/>
    <w:rsid w:val="00D869CA"/>
    <w:rsid w:val="00DD0617"/>
    <w:rsid w:val="00E60D83"/>
    <w:rsid w:val="00E835BB"/>
    <w:rsid w:val="00E91D4B"/>
    <w:rsid w:val="00EC2761"/>
    <w:rsid w:val="00ED6B75"/>
    <w:rsid w:val="00F5542D"/>
    <w:rsid w:val="00FE6291"/>
    <w:rsid w:val="00FF5BD0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CFA405"/>
  <w15:chartTrackingRefBased/>
  <w15:docId w15:val="{850C3C8A-A050-4845-8D2B-FCE2BC82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617"/>
    <w:pPr>
      <w:spacing w:after="4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6566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B4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4E66"/>
  </w:style>
  <w:style w:type="paragraph" w:styleId="Zpat">
    <w:name w:val="footer"/>
    <w:basedOn w:val="Normln"/>
    <w:link w:val="ZpatChar"/>
    <w:uiPriority w:val="99"/>
    <w:unhideWhenUsed/>
    <w:rsid w:val="00CB4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4E66"/>
  </w:style>
  <w:style w:type="paragraph" w:styleId="Textbubliny">
    <w:name w:val="Balloon Text"/>
    <w:basedOn w:val="Normln"/>
    <w:link w:val="TextbublinyChar"/>
    <w:uiPriority w:val="99"/>
    <w:semiHidden/>
    <w:unhideWhenUsed/>
    <w:rsid w:val="007E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3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89198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87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F270B-904B-43F3-9676-92A8492F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Christov</dc:creator>
  <cp:keywords/>
  <dc:description/>
  <cp:lastModifiedBy>Dobeš Jáchym</cp:lastModifiedBy>
  <cp:revision>11</cp:revision>
  <cp:lastPrinted>2021-04-26T11:58:00Z</cp:lastPrinted>
  <dcterms:created xsi:type="dcterms:W3CDTF">2025-06-12T13:06:00Z</dcterms:created>
  <dcterms:modified xsi:type="dcterms:W3CDTF">2025-06-16T06:58:00Z</dcterms:modified>
</cp:coreProperties>
</file>